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</w:t>
      </w:r>
      <w:r w:rsidR="00C1255E">
        <w:rPr>
          <w:sz w:val="20"/>
          <w:szCs w:val="22"/>
        </w:rPr>
        <w:t>3</w:t>
      </w:r>
      <w:r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962D07" w:rsidRPr="009D30E6" w:rsidRDefault="00962D07" w:rsidP="009D30E6">
      <w:pPr>
        <w:pStyle w:val="Style9"/>
        <w:widowControl/>
        <w:spacing w:line="360" w:lineRule="auto"/>
        <w:ind w:left="5" w:firstLine="703"/>
        <w:jc w:val="both"/>
        <w:rPr>
          <w:rStyle w:val="FontStyle50"/>
        </w:rPr>
      </w:pPr>
      <w:r w:rsidRPr="009D30E6">
        <w:rPr>
          <w:rStyle w:val="FontStyle50"/>
          <w:szCs w:val="24"/>
        </w:rPr>
        <w:t xml:space="preserve">Przystępując do udziału w postępowaniu o </w:t>
      </w:r>
      <w:r w:rsidRPr="00C1255E">
        <w:rPr>
          <w:rStyle w:val="FontStyle50"/>
        </w:rPr>
        <w:t xml:space="preserve">udzielenie zamówienia </w:t>
      </w:r>
      <w:proofErr w:type="spellStart"/>
      <w:r w:rsidRPr="00C1255E">
        <w:rPr>
          <w:b/>
          <w:bCs/>
          <w:sz w:val="22"/>
          <w:szCs w:val="22"/>
        </w:rPr>
        <w:t>pn</w:t>
      </w:r>
      <w:proofErr w:type="spellEnd"/>
      <w:r w:rsidRPr="00C1255E">
        <w:rPr>
          <w:b/>
          <w:bCs/>
          <w:sz w:val="22"/>
          <w:szCs w:val="22"/>
        </w:rPr>
        <w:t>.</w:t>
      </w:r>
      <w:r w:rsidR="009D30E6" w:rsidRPr="00C1255E">
        <w:rPr>
          <w:b/>
          <w:sz w:val="22"/>
          <w:szCs w:val="22"/>
        </w:rPr>
        <w:t>,,Kurs</w:t>
      </w:r>
      <w:r w:rsidR="00C1255E" w:rsidRPr="00C1255E">
        <w:rPr>
          <w:b/>
          <w:sz w:val="22"/>
          <w:szCs w:val="22"/>
        </w:rPr>
        <w:t xml:space="preserve"> </w:t>
      </w:r>
      <w:r w:rsidR="00C1255E" w:rsidRPr="00C1255E">
        <w:rPr>
          <w:b/>
          <w:sz w:val="22"/>
          <w:szCs w:val="22"/>
        </w:rPr>
        <w:t>spawacza metodą TIG-141 dla uczniów Zespołu Szkół w Piaskach”</w:t>
      </w:r>
      <w:r w:rsidR="00C1255E" w:rsidRPr="00C1255E">
        <w:rPr>
          <w:b/>
          <w:sz w:val="22"/>
          <w:szCs w:val="22"/>
        </w:rPr>
        <w:t xml:space="preserve"> </w:t>
      </w:r>
      <w:r w:rsidR="005833B2" w:rsidRPr="00C1255E">
        <w:rPr>
          <w:sz w:val="22"/>
          <w:szCs w:val="22"/>
        </w:rPr>
        <w:t>na</w:t>
      </w:r>
      <w:r w:rsidR="005833B2" w:rsidRPr="005833B2">
        <w:rPr>
          <w:sz w:val="22"/>
        </w:rPr>
        <w:t xml:space="preserve"> potrzeby projektu</w:t>
      </w:r>
      <w:r w:rsidR="005833B2">
        <w:rPr>
          <w:b/>
          <w:sz w:val="22"/>
        </w:rPr>
        <w:t xml:space="preserve"> </w:t>
      </w:r>
      <w:r w:rsidR="009D30E6" w:rsidRPr="009D30E6">
        <w:rPr>
          <w:sz w:val="22"/>
        </w:rPr>
        <w:t>„</w:t>
      </w:r>
      <w:proofErr w:type="spellStart"/>
      <w:r w:rsidR="009D30E6" w:rsidRPr="009D30E6">
        <w:rPr>
          <w:sz w:val="22"/>
        </w:rPr>
        <w:t>Pr@ktycznie</w:t>
      </w:r>
      <w:proofErr w:type="spellEnd"/>
      <w:r w:rsidR="009D30E6" w:rsidRPr="009D30E6">
        <w:rPr>
          <w:sz w:val="22"/>
        </w:rPr>
        <w:t xml:space="preserve"> najlepsi w zawodach”</w:t>
      </w:r>
      <w:r w:rsidR="00C1255E">
        <w:rPr>
          <w:sz w:val="22"/>
        </w:rPr>
        <w:t xml:space="preserve"> </w:t>
      </w:r>
      <w:r w:rsidRPr="009D30E6">
        <w:rPr>
          <w:rStyle w:val="FontStyle50"/>
        </w:rPr>
        <w:t>oświadczam, że:</w:t>
      </w:r>
      <w:bookmarkStart w:id="1" w:name="_GoBack"/>
      <w:bookmarkEnd w:id="1"/>
    </w:p>
    <w:p w:rsidR="00962D07" w:rsidRDefault="00962D07" w:rsidP="00962D07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kompetencje lub uprawnienia do prowadzenia określonej działalności zawodowej, o ile wynika to  z odrębnych przepisów,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wiedzę i doświadczenie niezbędne do wykonania zamówienia,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osoby zdolne do wykonania zamówienia,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znajdują się w sytuacji ekonomicznej i finansowej zapewniającej wykonanie zamówienia.</w:t>
      </w: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C1255E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3B2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255E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974C-E184-4988-80D1-57CB57EB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11</cp:revision>
  <cp:lastPrinted>2017-11-23T10:18:00Z</cp:lastPrinted>
  <dcterms:created xsi:type="dcterms:W3CDTF">2021-05-13T13:08:00Z</dcterms:created>
  <dcterms:modified xsi:type="dcterms:W3CDTF">2021-05-20T07:55:00Z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